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29" w:rsidRPr="00EA4929" w:rsidRDefault="00EA4929" w:rsidP="00EA4929">
      <w:pPr>
        <w:pStyle w:val="a3"/>
        <w:spacing w:before="75" w:beforeAutospacing="0" w:after="75" w:afterAutospacing="0" w:line="270" w:lineRule="atLeast"/>
        <w:jc w:val="center"/>
        <w:rPr>
          <w:rFonts w:ascii="Calibri" w:hAnsi="Calibri"/>
          <w:b/>
          <w:sz w:val="32"/>
          <w:szCs w:val="32"/>
        </w:rPr>
      </w:pPr>
      <w:r w:rsidRPr="00EA4929">
        <w:rPr>
          <w:b/>
          <w:sz w:val="32"/>
          <w:szCs w:val="32"/>
        </w:rPr>
        <w:t>Консультация</w:t>
      </w:r>
      <w:r w:rsidRPr="00EA4929">
        <w:rPr>
          <w:rFonts w:ascii="Algerian" w:hAnsi="Algerian"/>
          <w:b/>
          <w:sz w:val="32"/>
          <w:szCs w:val="32"/>
        </w:rPr>
        <w:t xml:space="preserve"> </w:t>
      </w:r>
      <w:r w:rsidRPr="00EA4929">
        <w:rPr>
          <w:b/>
          <w:sz w:val="32"/>
          <w:szCs w:val="32"/>
        </w:rPr>
        <w:t>для</w:t>
      </w:r>
      <w:r w:rsidRPr="00EA4929">
        <w:rPr>
          <w:rFonts w:ascii="Algerian" w:hAnsi="Algerian"/>
          <w:b/>
          <w:sz w:val="32"/>
          <w:szCs w:val="32"/>
        </w:rPr>
        <w:t xml:space="preserve"> </w:t>
      </w:r>
      <w:r w:rsidRPr="00EA4929">
        <w:rPr>
          <w:b/>
          <w:sz w:val="32"/>
          <w:szCs w:val="32"/>
        </w:rPr>
        <w:t>родителей</w:t>
      </w:r>
      <w:r w:rsidRPr="00EA4929">
        <w:rPr>
          <w:rFonts w:ascii="Algerian" w:hAnsi="Algerian"/>
          <w:b/>
          <w:sz w:val="32"/>
          <w:szCs w:val="32"/>
        </w:rPr>
        <w:t xml:space="preserve"> </w:t>
      </w:r>
    </w:p>
    <w:p w:rsidR="00EA4929" w:rsidRPr="00EA4929" w:rsidRDefault="00EA4929" w:rsidP="00EA4929">
      <w:pPr>
        <w:pStyle w:val="a3"/>
        <w:spacing w:before="75" w:beforeAutospacing="0" w:after="75" w:afterAutospacing="0" w:line="270" w:lineRule="atLeast"/>
        <w:jc w:val="center"/>
        <w:rPr>
          <w:b/>
          <w:sz w:val="32"/>
          <w:szCs w:val="32"/>
        </w:rPr>
      </w:pPr>
      <w:r w:rsidRPr="00EA4929">
        <w:rPr>
          <w:rFonts w:ascii="Calibri" w:hAnsi="Calibri"/>
          <w:b/>
          <w:sz w:val="32"/>
          <w:szCs w:val="32"/>
        </w:rPr>
        <w:t>«</w:t>
      </w:r>
      <w:r w:rsidRPr="00EA4929">
        <w:rPr>
          <w:b/>
          <w:sz w:val="32"/>
          <w:szCs w:val="32"/>
        </w:rPr>
        <w:t>Что такое мелкая моторика</w:t>
      </w:r>
    </w:p>
    <w:p w:rsidR="00EA4929" w:rsidRPr="00EA4929" w:rsidRDefault="00EA4929" w:rsidP="00EA4929">
      <w:pPr>
        <w:pStyle w:val="a3"/>
        <w:spacing w:before="75" w:beforeAutospacing="0" w:after="75" w:afterAutospacing="0" w:line="270" w:lineRule="atLeast"/>
        <w:jc w:val="center"/>
        <w:rPr>
          <w:rFonts w:ascii="Calibri" w:hAnsi="Calibri"/>
          <w:b/>
          <w:sz w:val="32"/>
          <w:szCs w:val="32"/>
        </w:rPr>
      </w:pPr>
      <w:r w:rsidRPr="00EA4929">
        <w:rPr>
          <w:b/>
          <w:sz w:val="32"/>
          <w:szCs w:val="32"/>
        </w:rPr>
        <w:t xml:space="preserve"> и почему так важно её развивать?</w:t>
      </w:r>
      <w:r w:rsidRPr="00EA4929">
        <w:rPr>
          <w:rFonts w:ascii="Calibri" w:hAnsi="Calibri"/>
          <w:b/>
          <w:sz w:val="32"/>
          <w:szCs w:val="32"/>
        </w:rPr>
        <w:t>».</w:t>
      </w:r>
    </w:p>
    <w:p w:rsidR="00EA4929" w:rsidRDefault="00EA4929" w:rsidP="00EA4929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 xml:space="preserve">Ученые - </w:t>
      </w:r>
      <w:proofErr w:type="spellStart"/>
      <w:r w:rsidRPr="00221545">
        <w:rPr>
          <w:color w:val="464646"/>
          <w:sz w:val="28"/>
          <w:szCs w:val="28"/>
        </w:rPr>
        <w:t>нейробиологи</w:t>
      </w:r>
      <w:proofErr w:type="spellEnd"/>
      <w:r w:rsidRPr="00221545">
        <w:rPr>
          <w:color w:val="464646"/>
          <w:sz w:val="28"/>
          <w:szCs w:val="28"/>
        </w:rPr>
        <w:t xml:space="preserve"> и психологи, занимающиеся исследованиями головного мозга и психического развития детей, давно доказали связь между мелкой моторикой руки и развитием речи. Дети, у которых лучше развиты мелкие движения рук, имеют более развитый мозг, особен</w:t>
      </w:r>
      <w:r w:rsidRPr="00221545">
        <w:rPr>
          <w:color w:val="464646"/>
          <w:sz w:val="28"/>
          <w:szCs w:val="28"/>
        </w:rPr>
        <w:softHyphen/>
        <w:t>но те его отделы, которые отвечают за речь. Иначе говоря, чем лучше развиты пальчики малыша, тем проще ему будет осваивать речь.</w:t>
      </w:r>
    </w:p>
    <w:p w:rsidR="00EA4929" w:rsidRPr="00221545" w:rsidRDefault="00EA4929" w:rsidP="00EA4929">
      <w:pPr>
        <w:pStyle w:val="a3"/>
        <w:spacing w:before="75" w:beforeAutospacing="0" w:after="75" w:afterAutospacing="0" w:line="270" w:lineRule="atLeast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>Поэтому очень важно уже с самого раннего возраста развивать у ребёнка мелкую моторику. Но просто делать упражнения малышу будет скучно - надо обра</w:t>
      </w:r>
      <w:r w:rsidRPr="00221545">
        <w:rPr>
          <w:color w:val="464646"/>
          <w:sz w:val="28"/>
          <w:szCs w:val="28"/>
        </w:rPr>
        <w:softHyphen/>
        <w:t>тить их в интересные и полезные игры.</w:t>
      </w:r>
    </w:p>
    <w:p w:rsidR="00EA4929" w:rsidRPr="00221545" w:rsidRDefault="00EA4929" w:rsidP="00EA4929">
      <w:pPr>
        <w:pStyle w:val="a3"/>
        <w:spacing w:before="75" w:beforeAutospacing="0" w:after="75" w:afterAutospacing="0" w:line="270" w:lineRule="atLeast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>Мелкая моторика рук - это разнообразные движения пальчиками и ладонями. Крупная моторика - движения всей рукой и всем телом.</w:t>
      </w:r>
    </w:p>
    <w:p w:rsidR="00EA4929" w:rsidRPr="00221545" w:rsidRDefault="00EA4929" w:rsidP="00EA4929">
      <w:pPr>
        <w:pStyle w:val="a3"/>
        <w:spacing w:before="75" w:beforeAutospacing="0" w:after="75" w:afterAutospacing="0" w:line="270" w:lineRule="atLeast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>Наряду с развитием мелкой моторики развиваются память, внимание, а так</w:t>
      </w:r>
      <w:r w:rsidRPr="00221545">
        <w:rPr>
          <w:color w:val="464646"/>
          <w:sz w:val="28"/>
          <w:szCs w:val="28"/>
        </w:rPr>
        <w:softHyphen/>
        <w:t>же словарный запас вашего малыша.</w:t>
      </w:r>
    </w:p>
    <w:p w:rsidR="00EA4929" w:rsidRPr="00221545" w:rsidRDefault="00EA4929" w:rsidP="00EA4929">
      <w:pPr>
        <w:pStyle w:val="a3"/>
        <w:spacing w:before="75" w:beforeAutospacing="0" w:after="75" w:afterAutospacing="0" w:line="270" w:lineRule="atLeast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 xml:space="preserve">Сегодня у большинства современных детей отмечается общее моторное отставание, в особенности у детей городских. Вспомните, сейчас даже в детские сады просят приносить обувь на липучках, чтобы воспитателям не брать на себя труд учить ребенка завязывать шнурки. Еще 20 лет назад родителям, а вместе с ними и детям, приходилось больше делать руками: перебирать крупу, стирать белье, вязать, вышивать. Сейчас же на каждое занятие есть по машине. Следствие слабого развития общей моторики, и в частности - руки, общая неготовность большинства современных детей к письму или проблем с речевым развитием. Зависимость между развитием тонких движений руки и речи была замечена еще в прошлом веке Марией </w:t>
      </w:r>
      <w:proofErr w:type="spellStart"/>
      <w:r w:rsidRPr="00221545">
        <w:rPr>
          <w:color w:val="464646"/>
          <w:sz w:val="28"/>
          <w:szCs w:val="28"/>
        </w:rPr>
        <w:t>Монтессори</w:t>
      </w:r>
      <w:proofErr w:type="spellEnd"/>
      <w:r w:rsidRPr="00221545">
        <w:rPr>
          <w:color w:val="464646"/>
          <w:sz w:val="28"/>
          <w:szCs w:val="28"/>
        </w:rPr>
        <w:t xml:space="preserve">, а до нее - и </w:t>
      </w:r>
      <w:proofErr w:type="spellStart"/>
      <w:r w:rsidRPr="00221545">
        <w:rPr>
          <w:color w:val="464646"/>
          <w:sz w:val="28"/>
          <w:szCs w:val="28"/>
        </w:rPr>
        <w:t>Сегеном</w:t>
      </w:r>
      <w:proofErr w:type="spellEnd"/>
      <w:r w:rsidRPr="00221545">
        <w:rPr>
          <w:color w:val="464646"/>
          <w:sz w:val="28"/>
          <w:szCs w:val="28"/>
        </w:rPr>
        <w:t>, т. е. можно заключать, что если с речью не все в порядке, это наверняка проблемы с моторикой.</w:t>
      </w:r>
    </w:p>
    <w:p w:rsidR="00EA4929" w:rsidRPr="00221545" w:rsidRDefault="00EA4929" w:rsidP="00EA4929">
      <w:pPr>
        <w:pStyle w:val="a3"/>
        <w:spacing w:before="75" w:beforeAutospacing="0" w:after="75" w:afterAutospacing="0" w:line="270" w:lineRule="atLeast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>Однако даже если речь ребенка в норме - это вовсе не значит, что ребенок хорошо управляется со своими руками. Если в возрасте 4-5 лет завязывание шнурков вызывает у ребенка затруднения, а из пластилина кроме шариков и колбасок ничего не лепится, если в 6 лет пришивание настоящей пуговицы - невыполнимая и опасная задача - значит, и ваш ребенок не исключение.</w:t>
      </w:r>
    </w:p>
    <w:p w:rsidR="00EA4929" w:rsidRPr="00221545" w:rsidRDefault="00EA4929" w:rsidP="00EA4929">
      <w:pPr>
        <w:pStyle w:val="a3"/>
        <w:spacing w:before="75" w:beforeAutospacing="0" w:after="75" w:afterAutospacing="0" w:line="270" w:lineRule="atLeast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>Родители должны понять: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ребенка.</w:t>
      </w:r>
    </w:p>
    <w:p w:rsidR="00EA4929" w:rsidRDefault="00EA4929" w:rsidP="00EA4929">
      <w:pPr>
        <w:pStyle w:val="a3"/>
        <w:spacing w:before="75" w:beforeAutospacing="0" w:after="75" w:afterAutospacing="0" w:line="270" w:lineRule="atLeast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 xml:space="preserve">К сожалению, о проблемах с координацией движений и мелкой моторикой большинство родителей узнают только перед школой. Это оборачивается форсированной нагрузкой на ребенка: кроме усвоения новой информации, приходится еще учиться удерживать в непослушных пальцах карандаш. Что </w:t>
      </w:r>
    </w:p>
    <w:p w:rsidR="00EA4929" w:rsidRPr="00221545" w:rsidRDefault="00EA4929" w:rsidP="00EA4929">
      <w:pPr>
        <w:pStyle w:val="a3"/>
        <w:spacing w:before="75" w:beforeAutospacing="0" w:after="75" w:afterAutospacing="0" w:line="270" w:lineRule="atLeast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>же делать, если обнаружилось недостаточно хорошее развитие тонкой моторики?</w:t>
      </w:r>
      <w:r w:rsidRPr="00221545">
        <w:rPr>
          <w:rStyle w:val="apple-converted-space"/>
          <w:color w:val="464646"/>
          <w:sz w:val="28"/>
          <w:szCs w:val="28"/>
        </w:rPr>
        <w:t> </w:t>
      </w:r>
      <w:r w:rsidRPr="00221545">
        <w:rPr>
          <w:bCs/>
          <w:color w:val="464646"/>
          <w:sz w:val="28"/>
          <w:szCs w:val="28"/>
        </w:rPr>
        <w:t>Во-первых</w:t>
      </w:r>
      <w:r w:rsidRPr="00221545">
        <w:rPr>
          <w:color w:val="464646"/>
          <w:sz w:val="28"/>
          <w:szCs w:val="28"/>
        </w:rPr>
        <w:t xml:space="preserve">, надо набраться терпения и постепенно, шаг за шагом, </w:t>
      </w:r>
      <w:r w:rsidRPr="00221545">
        <w:rPr>
          <w:color w:val="464646"/>
          <w:sz w:val="28"/>
          <w:szCs w:val="28"/>
        </w:rPr>
        <w:lastRenderedPageBreak/>
        <w:t>исправлять этот недостаток. А,</w:t>
      </w:r>
      <w:r w:rsidRPr="00221545">
        <w:rPr>
          <w:rStyle w:val="apple-converted-space"/>
          <w:color w:val="464646"/>
          <w:sz w:val="28"/>
          <w:szCs w:val="28"/>
        </w:rPr>
        <w:t> </w:t>
      </w:r>
      <w:r w:rsidRPr="00221545">
        <w:rPr>
          <w:bCs/>
          <w:color w:val="464646"/>
          <w:sz w:val="28"/>
          <w:szCs w:val="28"/>
        </w:rPr>
        <w:t>во-вторых</w:t>
      </w:r>
      <w:r w:rsidRPr="00221545">
        <w:rPr>
          <w:rStyle w:val="apple-converted-space"/>
          <w:color w:val="464646"/>
          <w:sz w:val="28"/>
          <w:szCs w:val="28"/>
        </w:rPr>
        <w:t> </w:t>
      </w:r>
      <w:r w:rsidRPr="00221545">
        <w:rPr>
          <w:color w:val="464646"/>
          <w:sz w:val="28"/>
          <w:szCs w:val="28"/>
        </w:rPr>
        <w:t>, заниматься развитием руки не время от времени, а систематически, каждый день. Особенно много об этом говорят в последнее время, создавая целые системы и пособия. А ведь можно сделать все намного проще!</w:t>
      </w:r>
    </w:p>
    <w:p w:rsidR="00EA4929" w:rsidRPr="00221545" w:rsidRDefault="00EA4929" w:rsidP="00EA4929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>Разминать пальцами тесто, глину, пластилин, лепить что-нибудь.</w:t>
      </w:r>
    </w:p>
    <w:p w:rsidR="00EA4929" w:rsidRPr="00221545" w:rsidRDefault="00EA4929" w:rsidP="00EA4929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>Нанизывать бусинки, пуговки на нитки.</w:t>
      </w:r>
    </w:p>
    <w:p w:rsidR="00EA4929" w:rsidRPr="00221545" w:rsidRDefault="00EA4929" w:rsidP="00EA4929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>Завязывать узлы на толстой и тонкой верёвках, шнурках.</w:t>
      </w:r>
    </w:p>
    <w:p w:rsidR="00EA4929" w:rsidRPr="00221545" w:rsidRDefault="00EA4929" w:rsidP="00EA4929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>Заводить будильник, игрушки ключиком.</w:t>
      </w:r>
    </w:p>
    <w:p w:rsidR="00EA4929" w:rsidRPr="00221545" w:rsidRDefault="00EA4929" w:rsidP="00EA4929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>Штриховать, рисовать, раскрашивать карандашом, мелками, красками.</w:t>
      </w:r>
    </w:p>
    <w:p w:rsidR="00EA4929" w:rsidRPr="00221545" w:rsidRDefault="00EA4929" w:rsidP="00EA4929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>Резать ножницами</w:t>
      </w:r>
      <w:r w:rsidRPr="00221545">
        <w:rPr>
          <w:rStyle w:val="apple-converted-space"/>
          <w:color w:val="464646"/>
          <w:sz w:val="28"/>
          <w:szCs w:val="28"/>
        </w:rPr>
        <w:t> </w:t>
      </w:r>
      <w:r w:rsidRPr="00221545">
        <w:rPr>
          <w:i/>
          <w:iCs/>
          <w:color w:val="464646"/>
          <w:sz w:val="28"/>
          <w:szCs w:val="28"/>
        </w:rPr>
        <w:t>(желательно небольшого размера)</w:t>
      </w:r>
      <w:r w:rsidRPr="00221545">
        <w:rPr>
          <w:color w:val="464646"/>
          <w:sz w:val="28"/>
          <w:szCs w:val="28"/>
        </w:rPr>
        <w:t>.</w:t>
      </w:r>
    </w:p>
    <w:p w:rsidR="00EA4929" w:rsidRPr="00221545" w:rsidRDefault="00EA4929" w:rsidP="00EA4929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>Конструировать из бумаги</w:t>
      </w:r>
      <w:r w:rsidRPr="00221545">
        <w:rPr>
          <w:rStyle w:val="apple-converted-space"/>
          <w:color w:val="464646"/>
          <w:sz w:val="28"/>
          <w:szCs w:val="28"/>
        </w:rPr>
        <w:t> </w:t>
      </w:r>
      <w:r w:rsidRPr="00221545">
        <w:rPr>
          <w:i/>
          <w:iCs/>
          <w:color w:val="464646"/>
          <w:sz w:val="28"/>
          <w:szCs w:val="28"/>
        </w:rPr>
        <w:t>(«оригами»)</w:t>
      </w:r>
      <w:r w:rsidRPr="00221545">
        <w:rPr>
          <w:color w:val="464646"/>
          <w:sz w:val="28"/>
          <w:szCs w:val="28"/>
        </w:rPr>
        <w:t>, шить, вышивать, вязать.</w:t>
      </w:r>
    </w:p>
    <w:p w:rsidR="00EA4929" w:rsidRPr="00221545" w:rsidRDefault="00EA4929" w:rsidP="00EA4929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>Рисовать узоры по клеточкам в тетради.</w:t>
      </w:r>
    </w:p>
    <w:p w:rsidR="00EA4929" w:rsidRPr="00221545" w:rsidRDefault="00EA4929" w:rsidP="00EA4929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>Заниматься на домашних снарядах, где требуется захват пальцами</w:t>
      </w:r>
      <w:r w:rsidRPr="00221545">
        <w:rPr>
          <w:rStyle w:val="apple-converted-space"/>
          <w:color w:val="464646"/>
          <w:sz w:val="28"/>
          <w:szCs w:val="28"/>
        </w:rPr>
        <w:t> </w:t>
      </w:r>
      <w:r w:rsidRPr="00221545">
        <w:rPr>
          <w:i/>
          <w:iCs/>
          <w:color w:val="464646"/>
          <w:sz w:val="28"/>
          <w:szCs w:val="28"/>
        </w:rPr>
        <w:t>(кольца, перекладина)</w:t>
      </w:r>
      <w:r w:rsidRPr="00221545">
        <w:rPr>
          <w:color w:val="464646"/>
          <w:sz w:val="28"/>
          <w:szCs w:val="28"/>
        </w:rPr>
        <w:t>.</w:t>
      </w:r>
    </w:p>
    <w:p w:rsidR="00EA4929" w:rsidRPr="00221545" w:rsidRDefault="00EA4929" w:rsidP="00EA4929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>Хлопать в ладоши тихо, громко, в разном темпе.</w:t>
      </w:r>
    </w:p>
    <w:p w:rsidR="00EA4929" w:rsidRPr="00221545" w:rsidRDefault="00EA4929" w:rsidP="00EA4929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>Катать по очереди каждым пальцем мелкие бусинки, камешки, шарики.</w:t>
      </w:r>
    </w:p>
    <w:p w:rsidR="00EA4929" w:rsidRPr="00221545" w:rsidRDefault="00EA4929" w:rsidP="00EA4929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>Делать пальчиковую гимнастику</w:t>
      </w:r>
    </w:p>
    <w:p w:rsidR="00EA4929" w:rsidRPr="00221545" w:rsidRDefault="00EA4929" w:rsidP="00EA4929">
      <w:pPr>
        <w:pStyle w:val="a3"/>
        <w:spacing w:before="75" w:beforeAutospacing="0" w:after="75" w:afterAutospacing="0" w:line="270" w:lineRule="atLeast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>Можно использовать для этого обычные занятия ребенка. Посмотрите, как ребенок моет и вытирает руки. Приучите его тщательно мыть каждый пальчик, а потом также тщательно вытирать его полотенцем, хорошо массируя каждую фалангу.</w:t>
      </w:r>
    </w:p>
    <w:p w:rsidR="00EA4929" w:rsidRPr="00221545" w:rsidRDefault="00EA4929" w:rsidP="00EA4929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 xml:space="preserve">Если у вас есть дача и приусадебный участок, воспользуйтесь этим и привлеките ребенка к сбору ягод. Когда вы готовите, например, пельмени или </w:t>
      </w:r>
      <w:proofErr w:type="spellStart"/>
      <w:r w:rsidRPr="00221545">
        <w:rPr>
          <w:color w:val="464646"/>
          <w:sz w:val="28"/>
          <w:szCs w:val="28"/>
        </w:rPr>
        <w:t>равиоли</w:t>
      </w:r>
      <w:proofErr w:type="spellEnd"/>
      <w:r w:rsidRPr="00221545">
        <w:rPr>
          <w:color w:val="464646"/>
          <w:sz w:val="28"/>
          <w:szCs w:val="28"/>
        </w:rPr>
        <w:t>, пусть и ребенок вместе с вами лепит их, польза будет безусловная. Очень полезно умение вдевать нитку в иголку - попробуй, попади с первого раза, ведь дырочка такая маленькая, а нитка такая непослушная!</w:t>
      </w:r>
    </w:p>
    <w:p w:rsidR="00EA4929" w:rsidRPr="00221545" w:rsidRDefault="00EA4929" w:rsidP="00EA4929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>Хорошо, если ребенок учится сам завязывать шнурки на ботинках, плести косички из волос</w:t>
      </w:r>
      <w:r w:rsidRPr="00221545">
        <w:rPr>
          <w:rStyle w:val="apple-converted-space"/>
          <w:color w:val="464646"/>
          <w:sz w:val="28"/>
          <w:szCs w:val="28"/>
        </w:rPr>
        <w:t> </w:t>
      </w:r>
      <w:r w:rsidRPr="00221545">
        <w:rPr>
          <w:i/>
          <w:iCs/>
          <w:color w:val="464646"/>
          <w:sz w:val="28"/>
          <w:szCs w:val="28"/>
        </w:rPr>
        <w:t>(это, конечно, больше подходит девочкам)</w:t>
      </w:r>
      <w:r w:rsidRPr="00221545">
        <w:rPr>
          <w:color w:val="464646"/>
          <w:sz w:val="28"/>
          <w:szCs w:val="28"/>
        </w:rPr>
        <w:t>, застегивать и расстегивать пуговицы, даже самые тугие. Все это заставляет пальчики ловко действовать и очень пригодится в дальнейшем.</w:t>
      </w:r>
    </w:p>
    <w:p w:rsidR="00EA4929" w:rsidRPr="00221545" w:rsidRDefault="00EA4929" w:rsidP="00EA4929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>Конечно, существуют и специальные игры и упражнения для развития тонкой моторики руки. Некоторые из них известны вам давно. Помните игру в тени, когда, строя комбинации из пальцев, можно показывать различные теневые фигуры - собачку, зайчика, оленя, человечка. Эта игра - как раз то, что вам нужно. Наверняка вы помните и другую распространенную игру: на столе под салфетку прячут несколько мелких предметов, ребенок должен на ощупь определить, что это за предмет.</w:t>
      </w:r>
    </w:p>
    <w:p w:rsidR="00EA4929" w:rsidRPr="00221545" w:rsidRDefault="00EA4929" w:rsidP="00EA4929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 xml:space="preserve">В детских журналах сейчас можно найти очень много развлекательно - развивающих заданий, например, когда требуется соединить точки и посмотреть, что за рисунок получится. К заданиям такого же типа относятся и различные лабиринты, дорисовка картинок, раскрашивание картинок и т. д. Важно приучать ребенка стремиться все делать аккуратно. Если у него не получается хорошо, не </w:t>
      </w:r>
      <w:r w:rsidRPr="00221545">
        <w:rPr>
          <w:color w:val="464646"/>
          <w:sz w:val="28"/>
          <w:szCs w:val="28"/>
        </w:rPr>
        <w:lastRenderedPageBreak/>
        <w:t>следует ругать его, торопить. Наоборот, его следует постоянно поощрять и вселять у него уверенность, что у него все получится. Надо только постараться.</w:t>
      </w:r>
    </w:p>
    <w:p w:rsidR="00EA4929" w:rsidRPr="00221545" w:rsidRDefault="00EA4929" w:rsidP="00EA4929">
      <w:pPr>
        <w:pStyle w:val="a3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221545">
        <w:rPr>
          <w:color w:val="464646"/>
          <w:sz w:val="28"/>
          <w:szCs w:val="28"/>
        </w:rPr>
        <w:t>Руки - инструмент тонкий, и «настраиваются» они в течение долгого времени. Очень полезны мозаики, аппликации, рисование карандашами, мелками, красками, а то и просто пальчиками, а также вырезание из бумаги. В общем-то, практически все действия, требующие работы руки и пальцев, способствуют формированию тонкой моторики руки.</w:t>
      </w:r>
    </w:p>
    <w:p w:rsidR="00B425EF" w:rsidRDefault="00B425EF" w:rsidP="00EA4929">
      <w:pPr>
        <w:jc w:val="both"/>
      </w:pPr>
    </w:p>
    <w:sectPr w:rsidR="00B425EF" w:rsidSect="00EA4929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93E" w:rsidRDefault="00F4293E" w:rsidP="00EA4929">
      <w:r>
        <w:separator/>
      </w:r>
    </w:p>
  </w:endnote>
  <w:endnote w:type="continuationSeparator" w:id="0">
    <w:p w:rsidR="00F4293E" w:rsidRDefault="00F4293E" w:rsidP="00EA4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7979"/>
      <w:docPartObj>
        <w:docPartGallery w:val="Page Numbers (Bottom of Page)"/>
        <w:docPartUnique/>
      </w:docPartObj>
    </w:sdtPr>
    <w:sdtContent>
      <w:p w:rsidR="00EA4929" w:rsidRDefault="00EA4929">
        <w:pPr>
          <w:pStyle w:val="a6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A4929" w:rsidRDefault="00EA492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93E" w:rsidRDefault="00F4293E" w:rsidP="00EA4929">
      <w:r>
        <w:separator/>
      </w:r>
    </w:p>
  </w:footnote>
  <w:footnote w:type="continuationSeparator" w:id="0">
    <w:p w:rsidR="00F4293E" w:rsidRDefault="00F4293E" w:rsidP="00EA49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834B"/>
      </v:shape>
    </w:pict>
  </w:numPicBullet>
  <w:abstractNum w:abstractNumId="0">
    <w:nsid w:val="27052D05"/>
    <w:multiLevelType w:val="multilevel"/>
    <w:tmpl w:val="E160A63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929"/>
    <w:rsid w:val="00032C91"/>
    <w:rsid w:val="001D288B"/>
    <w:rsid w:val="002930EF"/>
    <w:rsid w:val="0042543A"/>
    <w:rsid w:val="0071274B"/>
    <w:rsid w:val="00871EC4"/>
    <w:rsid w:val="00887B6B"/>
    <w:rsid w:val="00B425EF"/>
    <w:rsid w:val="00D04119"/>
    <w:rsid w:val="00EA4929"/>
    <w:rsid w:val="00F42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49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4929"/>
  </w:style>
  <w:style w:type="paragraph" w:styleId="a4">
    <w:name w:val="header"/>
    <w:basedOn w:val="a"/>
    <w:link w:val="a5"/>
    <w:uiPriority w:val="99"/>
    <w:semiHidden/>
    <w:unhideWhenUsed/>
    <w:rsid w:val="00EA49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A4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A49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49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2023-02-19T13:36:00Z</dcterms:created>
  <dcterms:modified xsi:type="dcterms:W3CDTF">2023-02-19T13:38:00Z</dcterms:modified>
</cp:coreProperties>
</file>